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47" w:rsidRDefault="00A23D47" w:rsidP="00A23D47"/>
    <w:p w:rsidR="00A23D47" w:rsidRDefault="00A23D47" w:rsidP="00A23D47">
      <w:r>
        <w:t>MATERIAL EDUCATIVO DIGITAL PARA LA LECTOESCRITURA</w:t>
      </w:r>
    </w:p>
    <w:p w:rsidR="00A23D47" w:rsidRDefault="00A23D47" w:rsidP="00A23D47">
      <w:hyperlink r:id="rId4" w:history="1">
        <w:r w:rsidRPr="003E4929">
          <w:rPr>
            <w:rStyle w:val="Hipervnculo"/>
          </w:rPr>
          <w:t>https://www.educa</w:t>
        </w:r>
        <w:r w:rsidRPr="003E4929">
          <w:rPr>
            <w:rStyle w:val="Hipervnculo"/>
          </w:rPr>
          <w:t>ciontrespuntocero.com/recursos/recursos-lectoescritura/</w:t>
        </w:r>
      </w:hyperlink>
    </w:p>
    <w:p w:rsidR="000F2339" w:rsidRDefault="000F2339">
      <w:bookmarkStart w:id="0" w:name="_GoBack"/>
      <w:bookmarkEnd w:id="0"/>
    </w:p>
    <w:sectPr w:rsidR="000F23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47"/>
    <w:rsid w:val="000F2339"/>
    <w:rsid w:val="00A2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895D5-1BCC-4DF6-9CFD-CFABC819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D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3D4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ciontrespuntocero.com/recursos/recursos-lectoescritu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LETY_</dc:creator>
  <cp:keywords/>
  <dc:description/>
  <cp:lastModifiedBy>LETY_</cp:lastModifiedBy>
  <cp:revision>1</cp:revision>
  <dcterms:created xsi:type="dcterms:W3CDTF">2023-11-14T16:34:00Z</dcterms:created>
  <dcterms:modified xsi:type="dcterms:W3CDTF">2023-11-14T16:34:00Z</dcterms:modified>
</cp:coreProperties>
</file>